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CE1" w:rsidRPr="00CD4CE1" w:rsidRDefault="00F5572E" w:rsidP="00CD4CE1">
      <w:pPr>
        <w:jc w:val="center"/>
        <w:rPr>
          <w:rFonts w:ascii="Times New Roman" w:hAnsi="Times New Roman" w:cs="Times New Roman"/>
          <w:sz w:val="24"/>
          <w:szCs w:val="24"/>
        </w:rPr>
      </w:pPr>
      <w:r w:rsidRPr="00F5572E">
        <w:rPr>
          <w:rFonts w:ascii="Times New Roman" w:hAnsi="Times New Roman" w:cs="Times New Roman"/>
          <w:sz w:val="24"/>
          <w:szCs w:val="24"/>
        </w:rPr>
        <w:t xml:space="preserve">  </w:t>
      </w:r>
      <w:r w:rsidR="00CD4CE1" w:rsidRPr="00CD4CE1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                                                  «</w:t>
      </w:r>
      <w:proofErr w:type="spellStart"/>
      <w:r w:rsidR="00A3704C">
        <w:rPr>
          <w:rFonts w:ascii="Times New Roman" w:hAnsi="Times New Roman" w:cs="Times New Roman"/>
          <w:sz w:val="24"/>
          <w:szCs w:val="24"/>
        </w:rPr>
        <w:t>Кошкинская</w:t>
      </w:r>
      <w:proofErr w:type="spellEnd"/>
      <w:r w:rsidR="00CD4CE1" w:rsidRPr="00CD4CE1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школа»</w:t>
      </w:r>
    </w:p>
    <w:p w:rsidR="00CD4CE1" w:rsidRDefault="00F5572E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72E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D4CE1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5572E" w:rsidRPr="00F5572E" w:rsidRDefault="00F5572E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72E"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="00A36499">
        <w:rPr>
          <w:rFonts w:ascii="Times New Roman" w:hAnsi="Times New Roman" w:cs="Times New Roman"/>
          <w:sz w:val="24"/>
          <w:szCs w:val="24"/>
        </w:rPr>
        <w:t xml:space="preserve">      </w:t>
      </w:r>
      <w:r w:rsidR="006164BB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F5572E">
        <w:rPr>
          <w:rFonts w:ascii="Times New Roman" w:hAnsi="Times New Roman" w:cs="Times New Roman"/>
          <w:sz w:val="24"/>
          <w:szCs w:val="24"/>
        </w:rPr>
        <w:t>«Утверждаю»</w:t>
      </w:r>
    </w:p>
    <w:p w:rsidR="00F5572E" w:rsidRPr="00F5572E" w:rsidRDefault="00F5572E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72E">
        <w:rPr>
          <w:rFonts w:ascii="Times New Roman" w:hAnsi="Times New Roman" w:cs="Times New Roman"/>
          <w:sz w:val="24"/>
          <w:szCs w:val="24"/>
        </w:rPr>
        <w:t>Принят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F5572E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6164BB">
        <w:rPr>
          <w:rFonts w:ascii="Times New Roman" w:hAnsi="Times New Roman" w:cs="Times New Roman"/>
          <w:sz w:val="24"/>
          <w:szCs w:val="24"/>
        </w:rPr>
        <w:t xml:space="preserve">     </w:t>
      </w:r>
      <w:r w:rsidRPr="00F5572E">
        <w:rPr>
          <w:rFonts w:ascii="Times New Roman" w:hAnsi="Times New Roman" w:cs="Times New Roman"/>
          <w:sz w:val="24"/>
          <w:szCs w:val="24"/>
        </w:rPr>
        <w:t xml:space="preserve">Директор школы: 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A36499">
        <w:rPr>
          <w:rFonts w:ascii="Times New Roman" w:hAnsi="Times New Roman" w:cs="Times New Roman"/>
          <w:sz w:val="24"/>
          <w:szCs w:val="24"/>
        </w:rPr>
        <w:t>___</w:t>
      </w:r>
      <w:r w:rsidRPr="00F5572E">
        <w:rPr>
          <w:rFonts w:ascii="Times New Roman" w:hAnsi="Times New Roman" w:cs="Times New Roman"/>
          <w:sz w:val="24"/>
          <w:szCs w:val="24"/>
        </w:rPr>
        <w:t xml:space="preserve"> </w:t>
      </w:r>
      <w:r w:rsidR="00A3704C">
        <w:rPr>
          <w:rFonts w:ascii="Times New Roman" w:hAnsi="Times New Roman" w:cs="Times New Roman"/>
          <w:sz w:val="24"/>
          <w:szCs w:val="24"/>
        </w:rPr>
        <w:t>Локтев Д.А.</w:t>
      </w:r>
    </w:p>
    <w:p w:rsidR="00F5572E" w:rsidRPr="00F5572E" w:rsidRDefault="00356BE5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Общим собранием</w:t>
      </w:r>
      <w:r w:rsidR="00F5572E" w:rsidRPr="00F5572E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A36499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6164BB">
        <w:rPr>
          <w:rFonts w:ascii="Times New Roman" w:hAnsi="Times New Roman" w:cs="Times New Roman"/>
          <w:sz w:val="24"/>
          <w:szCs w:val="24"/>
        </w:rPr>
        <w:t xml:space="preserve"> </w:t>
      </w:r>
      <w:r w:rsidR="00F5572E" w:rsidRPr="00F5572E">
        <w:rPr>
          <w:rFonts w:ascii="Times New Roman" w:hAnsi="Times New Roman" w:cs="Times New Roman"/>
          <w:sz w:val="24"/>
          <w:szCs w:val="24"/>
        </w:rPr>
        <w:t xml:space="preserve">Введено в действие  </w:t>
      </w:r>
      <w:r>
        <w:rPr>
          <w:rFonts w:ascii="Times New Roman" w:hAnsi="Times New Roman" w:cs="Times New Roman"/>
          <w:sz w:val="24"/>
          <w:szCs w:val="24"/>
        </w:rPr>
        <w:t xml:space="preserve"> «31</w:t>
      </w:r>
      <w:r w:rsidR="00F5572E">
        <w:rPr>
          <w:rFonts w:ascii="Times New Roman" w:hAnsi="Times New Roman" w:cs="Times New Roman"/>
          <w:sz w:val="24"/>
          <w:szCs w:val="24"/>
        </w:rPr>
        <w:t>»</w:t>
      </w:r>
      <w:r w:rsidR="00F5572E" w:rsidRPr="00F557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августа</w:t>
      </w:r>
      <w:r w:rsidR="00F5572E" w:rsidRPr="00F5572E">
        <w:rPr>
          <w:rFonts w:ascii="Times New Roman" w:hAnsi="Times New Roman" w:cs="Times New Roman"/>
          <w:sz w:val="24"/>
          <w:szCs w:val="24"/>
        </w:rPr>
        <w:t xml:space="preserve"> </w:t>
      </w:r>
      <w:r w:rsidR="00F5572E">
        <w:rPr>
          <w:rFonts w:ascii="Times New Roman" w:hAnsi="Times New Roman" w:cs="Times New Roman"/>
          <w:sz w:val="24"/>
          <w:szCs w:val="24"/>
        </w:rPr>
        <w:t>20</w:t>
      </w:r>
      <w:r w:rsidR="00F5572E" w:rsidRPr="00F5572E">
        <w:rPr>
          <w:rFonts w:ascii="Times New Roman" w:hAnsi="Times New Roman" w:cs="Times New Roman"/>
          <w:sz w:val="24"/>
          <w:szCs w:val="24"/>
        </w:rPr>
        <w:t xml:space="preserve"> </w:t>
      </w:r>
      <w:r w:rsidR="00F5572E">
        <w:rPr>
          <w:rFonts w:ascii="Times New Roman" w:hAnsi="Times New Roman" w:cs="Times New Roman"/>
          <w:sz w:val="24"/>
          <w:szCs w:val="24"/>
        </w:rPr>
        <w:t>13</w:t>
      </w:r>
      <w:r w:rsidR="00F5572E" w:rsidRPr="00F5572E">
        <w:rPr>
          <w:rFonts w:ascii="Times New Roman" w:hAnsi="Times New Roman" w:cs="Times New Roman"/>
          <w:sz w:val="24"/>
          <w:szCs w:val="24"/>
        </w:rPr>
        <w:t xml:space="preserve"> г                                                                 </w:t>
      </w:r>
    </w:p>
    <w:p w:rsidR="00F5572E" w:rsidRPr="00F5572E" w:rsidRDefault="00A36499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</w:t>
      </w:r>
      <w:r w:rsidRPr="00F5572E">
        <w:rPr>
          <w:rFonts w:ascii="Times New Roman" w:hAnsi="Times New Roman" w:cs="Times New Roman"/>
          <w:sz w:val="24"/>
          <w:szCs w:val="24"/>
        </w:rPr>
        <w:t xml:space="preserve"> </w:t>
      </w:r>
      <w:r w:rsidR="00356BE5">
        <w:rPr>
          <w:rFonts w:ascii="Times New Roman" w:hAnsi="Times New Roman" w:cs="Times New Roman"/>
          <w:sz w:val="24"/>
          <w:szCs w:val="24"/>
        </w:rPr>
        <w:t xml:space="preserve"> </w:t>
      </w:r>
      <w:r w:rsidR="00A3704C">
        <w:rPr>
          <w:rFonts w:ascii="Times New Roman" w:hAnsi="Times New Roman" w:cs="Times New Roman"/>
          <w:sz w:val="24"/>
          <w:szCs w:val="24"/>
        </w:rPr>
        <w:t>1</w:t>
      </w:r>
      <w:r w:rsidR="006164B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356BE5">
        <w:rPr>
          <w:rFonts w:ascii="Times New Roman" w:hAnsi="Times New Roman" w:cs="Times New Roman"/>
          <w:sz w:val="24"/>
          <w:szCs w:val="24"/>
        </w:rPr>
        <w:t>от «31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F5572E">
        <w:rPr>
          <w:rFonts w:ascii="Times New Roman" w:hAnsi="Times New Roman" w:cs="Times New Roman"/>
          <w:sz w:val="24"/>
          <w:szCs w:val="24"/>
        </w:rPr>
        <w:t xml:space="preserve"> </w:t>
      </w:r>
      <w:r w:rsidR="00356BE5">
        <w:rPr>
          <w:rFonts w:ascii="Times New Roman" w:hAnsi="Times New Roman" w:cs="Times New Roman"/>
          <w:sz w:val="24"/>
          <w:szCs w:val="24"/>
        </w:rPr>
        <w:t>августа</w:t>
      </w:r>
      <w:r w:rsidRPr="00F557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2013</w:t>
      </w:r>
      <w:r w:rsidRPr="00F5572E">
        <w:rPr>
          <w:rFonts w:ascii="Times New Roman" w:hAnsi="Times New Roman" w:cs="Times New Roman"/>
          <w:sz w:val="24"/>
          <w:szCs w:val="24"/>
        </w:rPr>
        <w:t xml:space="preserve"> г.</w:t>
      </w:r>
      <w:r w:rsidR="006164BB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F5572E" w:rsidRPr="00F5572E">
        <w:rPr>
          <w:rFonts w:ascii="Times New Roman" w:hAnsi="Times New Roman" w:cs="Times New Roman"/>
          <w:sz w:val="24"/>
          <w:szCs w:val="24"/>
        </w:rPr>
        <w:t>риказ по школе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56BE5">
        <w:rPr>
          <w:rFonts w:ascii="Times New Roman" w:hAnsi="Times New Roman" w:cs="Times New Roman"/>
          <w:sz w:val="24"/>
          <w:szCs w:val="24"/>
        </w:rPr>
        <w:t xml:space="preserve">№ </w:t>
      </w:r>
    </w:p>
    <w:p w:rsidR="00F5572E" w:rsidRPr="00F5572E" w:rsidRDefault="00F5572E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72E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F5572E" w:rsidRPr="00F5572E" w:rsidRDefault="00F5572E" w:rsidP="00F55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5572E">
        <w:rPr>
          <w:rFonts w:ascii="Times New Roman" w:hAnsi="Times New Roman" w:cs="Times New Roman"/>
          <w:sz w:val="24"/>
          <w:szCs w:val="24"/>
        </w:rPr>
        <w:t>.</w:t>
      </w:r>
    </w:p>
    <w:p w:rsidR="00F5572E" w:rsidRPr="00A36499" w:rsidRDefault="00A36499" w:rsidP="00F5572E">
      <w:pPr>
        <w:jc w:val="both"/>
        <w:rPr>
          <w:rFonts w:ascii="Times New Roman" w:hAnsi="Times New Roman" w:cs="Times New Roman"/>
          <w:b/>
          <w:sz w:val="32"/>
          <w:szCs w:val="24"/>
        </w:rPr>
      </w:pPr>
      <w:r w:rsidRPr="00A36499">
        <w:rPr>
          <w:rFonts w:ascii="Times New Roman" w:hAnsi="Times New Roman" w:cs="Times New Roman"/>
          <w:b/>
          <w:sz w:val="32"/>
          <w:szCs w:val="24"/>
        </w:rPr>
        <w:t xml:space="preserve">                              </w:t>
      </w:r>
      <w:r>
        <w:rPr>
          <w:rFonts w:ascii="Times New Roman" w:hAnsi="Times New Roman" w:cs="Times New Roman"/>
          <w:b/>
          <w:sz w:val="32"/>
          <w:szCs w:val="24"/>
        </w:rPr>
        <w:t xml:space="preserve">               </w:t>
      </w:r>
      <w:r w:rsidR="00F5572E" w:rsidRPr="00A36499">
        <w:rPr>
          <w:rFonts w:ascii="Times New Roman" w:hAnsi="Times New Roman" w:cs="Times New Roman"/>
          <w:b/>
          <w:sz w:val="32"/>
          <w:szCs w:val="24"/>
        </w:rPr>
        <w:t>Положение</w:t>
      </w:r>
    </w:p>
    <w:p w:rsidR="00F5572E" w:rsidRPr="00A36499" w:rsidRDefault="00A36499" w:rsidP="00F5572E">
      <w:pPr>
        <w:jc w:val="both"/>
        <w:rPr>
          <w:rFonts w:ascii="Times New Roman" w:hAnsi="Times New Roman" w:cs="Times New Roman"/>
          <w:sz w:val="32"/>
          <w:szCs w:val="24"/>
        </w:rPr>
      </w:pPr>
      <w:r>
        <w:rPr>
          <w:rFonts w:ascii="Times New Roman" w:hAnsi="Times New Roman" w:cs="Times New Roman"/>
          <w:sz w:val="32"/>
          <w:szCs w:val="24"/>
        </w:rPr>
        <w:t xml:space="preserve">             </w:t>
      </w:r>
      <w:r w:rsidR="00F5572E" w:rsidRPr="00A36499">
        <w:rPr>
          <w:rFonts w:ascii="Times New Roman" w:hAnsi="Times New Roman" w:cs="Times New Roman"/>
          <w:sz w:val="32"/>
          <w:szCs w:val="24"/>
        </w:rPr>
        <w:t>«О недопущении к педагогической деятельности»</w:t>
      </w:r>
    </w:p>
    <w:p w:rsidR="00F5572E" w:rsidRPr="00A36499" w:rsidRDefault="00F5572E" w:rsidP="00F5572E">
      <w:pPr>
        <w:jc w:val="both"/>
        <w:rPr>
          <w:rFonts w:ascii="Times New Roman" w:hAnsi="Times New Roman" w:cs="Times New Roman"/>
          <w:sz w:val="28"/>
          <w:szCs w:val="28"/>
        </w:rPr>
      </w:pPr>
      <w:r w:rsidRPr="00A36499">
        <w:rPr>
          <w:rFonts w:ascii="Times New Roman" w:hAnsi="Times New Roman" w:cs="Times New Roman"/>
          <w:sz w:val="28"/>
          <w:szCs w:val="28"/>
        </w:rPr>
        <w:t>К педагогической деятельности не допускаются лица:</w:t>
      </w:r>
    </w:p>
    <w:p w:rsidR="00F5572E" w:rsidRPr="00A36499" w:rsidRDefault="00F5572E" w:rsidP="00F5572E">
      <w:pPr>
        <w:jc w:val="both"/>
        <w:rPr>
          <w:rFonts w:ascii="Times New Roman" w:hAnsi="Times New Roman" w:cs="Times New Roman"/>
          <w:sz w:val="28"/>
          <w:szCs w:val="28"/>
        </w:rPr>
      </w:pPr>
      <w:r w:rsidRPr="00A36499">
        <w:rPr>
          <w:rFonts w:ascii="Times New Roman" w:hAnsi="Times New Roman" w:cs="Times New Roman"/>
          <w:sz w:val="28"/>
          <w:szCs w:val="28"/>
        </w:rPr>
        <w:t>1. которым она запрещена приговором суда или по медицинским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показаниям, а так же лица, которые имели судимость за</w:t>
      </w:r>
      <w:r w:rsid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определенные преступления;</w:t>
      </w:r>
    </w:p>
    <w:p w:rsidR="00F5572E" w:rsidRPr="00A36499" w:rsidRDefault="00F5572E" w:rsidP="00F5572E">
      <w:pPr>
        <w:jc w:val="both"/>
        <w:rPr>
          <w:rFonts w:ascii="Times New Roman" w:hAnsi="Times New Roman" w:cs="Times New Roman"/>
          <w:sz w:val="28"/>
          <w:szCs w:val="28"/>
        </w:rPr>
      </w:pPr>
      <w:r w:rsidRPr="00A36499">
        <w:rPr>
          <w:rFonts w:ascii="Times New Roman" w:hAnsi="Times New Roman" w:cs="Times New Roman"/>
          <w:sz w:val="28"/>
          <w:szCs w:val="28"/>
        </w:rPr>
        <w:t>2. лишенные права заниматься педагогической деятельностью в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соответствии с вступившим в законную силу приговором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суда;</w:t>
      </w:r>
    </w:p>
    <w:p w:rsidR="00F5572E" w:rsidRPr="00A36499" w:rsidRDefault="00F5572E" w:rsidP="00F5572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6499">
        <w:rPr>
          <w:rFonts w:ascii="Times New Roman" w:hAnsi="Times New Roman" w:cs="Times New Roman"/>
          <w:sz w:val="28"/>
          <w:szCs w:val="28"/>
        </w:rPr>
        <w:t>3. имеющие или имевшие судимость, подвергающиеся или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подвергавшиеся уголовному преследованию (за исключением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лиц, уголовное преследование в отношении которых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 xml:space="preserve">прекращено по реабилитирующим основаниям) </w:t>
      </w:r>
      <w:r w:rsidR="00245758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Pr="00A36499">
        <w:rPr>
          <w:rFonts w:ascii="Times New Roman" w:hAnsi="Times New Roman" w:cs="Times New Roman"/>
          <w:sz w:val="28"/>
          <w:szCs w:val="28"/>
        </w:rPr>
        <w:t>за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преступления против жизни и здоровья, свободы, чести и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достоинства личности (за исключением незаконного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помещения в психиатрический стационар, клеветы и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оскорбления), половой неприкосновенности и половой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свободы личности, против семьи и несовершеннолетних,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здоровья населения и общественной нравственности, основ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конституционного</w:t>
      </w:r>
      <w:proofErr w:type="gramEnd"/>
      <w:r w:rsidRPr="00A36499">
        <w:rPr>
          <w:rFonts w:ascii="Times New Roman" w:hAnsi="Times New Roman" w:cs="Times New Roman"/>
          <w:sz w:val="28"/>
          <w:szCs w:val="28"/>
        </w:rPr>
        <w:t xml:space="preserve"> строя и безопасности государства, а так же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против общественной безопасности; имеющие неснятую или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непогашенную судимость за умышленные тяжкие и особо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тяжкие преступления;</w:t>
      </w:r>
    </w:p>
    <w:p w:rsidR="00F5572E" w:rsidRPr="00A36499" w:rsidRDefault="00F5572E" w:rsidP="00F5572E">
      <w:pPr>
        <w:rPr>
          <w:rFonts w:ascii="Times New Roman" w:hAnsi="Times New Roman" w:cs="Times New Roman"/>
          <w:sz w:val="28"/>
          <w:szCs w:val="28"/>
        </w:rPr>
      </w:pPr>
      <w:r w:rsidRPr="00A36499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A36499">
        <w:rPr>
          <w:rFonts w:ascii="Times New Roman" w:hAnsi="Times New Roman" w:cs="Times New Roman"/>
          <w:sz w:val="28"/>
          <w:szCs w:val="28"/>
        </w:rPr>
        <w:t>признанные</w:t>
      </w:r>
      <w:proofErr w:type="gramEnd"/>
      <w:r w:rsidRPr="00A36499">
        <w:rPr>
          <w:rFonts w:ascii="Times New Roman" w:hAnsi="Times New Roman" w:cs="Times New Roman"/>
          <w:sz w:val="28"/>
          <w:szCs w:val="28"/>
        </w:rPr>
        <w:t xml:space="preserve"> недееспособными в установленном федеральным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законном порядке;</w:t>
      </w:r>
    </w:p>
    <w:p w:rsidR="00304AB1" w:rsidRPr="00A36499" w:rsidRDefault="00F5572E" w:rsidP="00F5572E">
      <w:pPr>
        <w:rPr>
          <w:rFonts w:ascii="Times New Roman" w:hAnsi="Times New Roman" w:cs="Times New Roman"/>
          <w:sz w:val="28"/>
          <w:szCs w:val="28"/>
        </w:rPr>
      </w:pPr>
      <w:r w:rsidRPr="00A36499">
        <w:rPr>
          <w:rFonts w:ascii="Times New Roman" w:hAnsi="Times New Roman" w:cs="Times New Roman"/>
          <w:sz w:val="28"/>
          <w:szCs w:val="28"/>
        </w:rPr>
        <w:t>5. имеющие заболевания, предусмотренные перечнем,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утвержденным федеральным органом исполнительной власти,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осуществляющим функции по выработке государственной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политики и нормативно-правовому регулированию в области</w:t>
      </w:r>
      <w:r w:rsidR="00A36499" w:rsidRPr="00A36499">
        <w:rPr>
          <w:rFonts w:ascii="Times New Roman" w:hAnsi="Times New Roman" w:cs="Times New Roman"/>
          <w:sz w:val="28"/>
          <w:szCs w:val="28"/>
        </w:rPr>
        <w:t xml:space="preserve"> </w:t>
      </w:r>
      <w:r w:rsidRPr="00A36499">
        <w:rPr>
          <w:rFonts w:ascii="Times New Roman" w:hAnsi="Times New Roman" w:cs="Times New Roman"/>
          <w:sz w:val="28"/>
          <w:szCs w:val="28"/>
        </w:rPr>
        <w:t>здравоохранения</w:t>
      </w:r>
    </w:p>
    <w:sectPr w:rsidR="00304AB1" w:rsidRPr="00A36499" w:rsidSect="00304A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5572E"/>
    <w:rsid w:val="00245758"/>
    <w:rsid w:val="00304AB1"/>
    <w:rsid w:val="00356BE5"/>
    <w:rsid w:val="003F6B44"/>
    <w:rsid w:val="004F187C"/>
    <w:rsid w:val="006164BB"/>
    <w:rsid w:val="00A36499"/>
    <w:rsid w:val="00A3704C"/>
    <w:rsid w:val="00CD4CE1"/>
    <w:rsid w:val="00F55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B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</dc:creator>
  <cp:lastModifiedBy>Галина</cp:lastModifiedBy>
  <cp:revision>4</cp:revision>
  <dcterms:created xsi:type="dcterms:W3CDTF">2014-11-03T17:50:00Z</dcterms:created>
  <dcterms:modified xsi:type="dcterms:W3CDTF">2015-03-21T06:38:00Z</dcterms:modified>
</cp:coreProperties>
</file>